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Спортивный досуг для детей 4- 7 лет 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</w:t>
      </w:r>
      <w:r w:rsidRPr="004A4C1A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4A4C1A">
        <w:rPr>
          <w:rFonts w:ascii="Times New Roman" w:hAnsi="Times New Roman" w:cs="Times New Roman"/>
          <w:sz w:val="36"/>
          <w:szCs w:val="36"/>
        </w:rPr>
        <w:t>Зарничка</w:t>
      </w:r>
      <w:proofErr w:type="spellEnd"/>
      <w:r w:rsidRPr="004A4C1A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BFC" w:rsidRDefault="00841BFC" w:rsidP="00841BFC">
      <w:pPr>
        <w:jc w:val="right"/>
        <w:rPr>
          <w:rFonts w:ascii="Times New Roman" w:hAnsi="Times New Roman" w:cs="Times New Roman"/>
          <w:sz w:val="28"/>
          <w:szCs w:val="28"/>
        </w:rPr>
      </w:pPr>
      <w:r w:rsidRPr="004A4C1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841BFC" w:rsidRDefault="00841BFC" w:rsidP="00841BFC">
      <w:pPr>
        <w:jc w:val="right"/>
        <w:rPr>
          <w:rFonts w:ascii="Times New Roman" w:hAnsi="Times New Roman" w:cs="Times New Roman"/>
          <w:sz w:val="28"/>
          <w:szCs w:val="28"/>
        </w:rPr>
      </w:pPr>
      <w:r w:rsidRPr="004A4C1A">
        <w:rPr>
          <w:rFonts w:ascii="Times New Roman" w:hAnsi="Times New Roman" w:cs="Times New Roman"/>
          <w:sz w:val="28"/>
          <w:szCs w:val="28"/>
        </w:rPr>
        <w:t>Кряжевских М.С.</w:t>
      </w:r>
    </w:p>
    <w:p w:rsidR="00841BFC" w:rsidRDefault="00841BFC" w:rsidP="00841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Спортивный досуг. </w:t>
      </w:r>
    </w:p>
    <w:p w:rsidR="00841BFC" w:rsidRDefault="00841BFC" w:rsidP="00841BF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игры: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интерес к занятиям физической культурой.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военно-патриотической игрой «Зарница»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1BFC" w:rsidRDefault="00841BFC" w:rsidP="00841BF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выносливость, скорость, меткость, быстроту реакции, координацию движений, мелкую моторику.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чувство взаимовыручки, умение работать в команде, самостоятельность, дисциплину, чувство гордости за свою армию, желание быть похожими на сильных, смелых российских воинов.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Сплотить родителей и детей в совместном досуге.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родители</w:t>
      </w: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1BFC" w:rsidRDefault="00841BFC" w:rsidP="00841B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C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Атрибуты.</w:t>
      </w:r>
    </w:p>
    <w:p w:rsidR="00841BFC" w:rsidRDefault="00841BFC" w:rsidP="00841BF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флага подставку). Гимн.</w:t>
      </w:r>
    </w:p>
    <w:p w:rsidR="00841BFC" w:rsidRDefault="00841BFC" w:rsidP="00841BF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заданием, шифровки и зашифрованные тексты, простые карандаши 7 шт., загадки для детей; пластмассовые бутылки с водой 7 шт., палки длинные 7 шт., бинты по количеству детей, маты 4шт, покрывала 2 шт.; схемы для костров, палки для костра; веревки, колокольчики; мишени, мешочки с песком, изображение военной техники.</w:t>
      </w: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  <w:r w:rsidRPr="004A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841BFC" w:rsidRPr="004A4C1A" w:rsidRDefault="00841BFC" w:rsidP="00841BFC">
      <w:pPr>
        <w:rPr>
          <w:rFonts w:ascii="Times New Roman" w:hAnsi="Times New Roman" w:cs="Times New Roman"/>
          <w:sz w:val="28"/>
          <w:szCs w:val="28"/>
        </w:rPr>
      </w:pPr>
    </w:p>
    <w:p w:rsidR="00737B44" w:rsidRPr="00841BFC" w:rsidRDefault="00737B44" w:rsidP="0005484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sz w:val="28"/>
          <w:szCs w:val="28"/>
        </w:rPr>
        <w:lastRenderedPageBreak/>
        <w:t>Дети и взрослые собираются на веранде.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sz w:val="28"/>
          <w:szCs w:val="28"/>
        </w:rPr>
        <w:t>Ведущий: Внимание! Равняйсь! Смирно!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</w:t>
      </w:r>
      <w:r w:rsidRPr="00841BFC">
        <w:rPr>
          <w:rFonts w:ascii="Times New Roman" w:hAnsi="Times New Roman" w:cs="Times New Roman"/>
          <w:sz w:val="28"/>
          <w:szCs w:val="28"/>
        </w:rPr>
        <w:t> Здравие желаю, товарищи, бойцы!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Дети и родители:</w:t>
      </w:r>
      <w:r w:rsidRPr="00841BFC">
        <w:rPr>
          <w:rFonts w:ascii="Times New Roman" w:hAnsi="Times New Roman" w:cs="Times New Roman"/>
          <w:sz w:val="28"/>
          <w:szCs w:val="28"/>
        </w:rPr>
        <w:t> Здравствуйте!</w:t>
      </w:r>
    </w:p>
    <w:p w:rsidR="00F34A80" w:rsidRPr="00841BFC" w:rsidRDefault="0005484A" w:rsidP="00F34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</w:t>
      </w:r>
      <w:r w:rsidRPr="00841BFC">
        <w:rPr>
          <w:rFonts w:ascii="Times New Roman" w:hAnsi="Times New Roman" w:cs="Times New Roman"/>
          <w:sz w:val="28"/>
          <w:szCs w:val="28"/>
        </w:rPr>
        <w:t> Сегодня мы проводим вое</w:t>
      </w:r>
      <w:r w:rsidR="00737B44" w:rsidRPr="00841BFC">
        <w:rPr>
          <w:rFonts w:ascii="Times New Roman" w:hAnsi="Times New Roman" w:cs="Times New Roman"/>
          <w:sz w:val="28"/>
          <w:szCs w:val="28"/>
        </w:rPr>
        <w:t>нно–патриотическую игру «</w:t>
      </w:r>
      <w:proofErr w:type="spellStart"/>
      <w:r w:rsidR="00737B44" w:rsidRPr="00841BFC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841BFC">
        <w:rPr>
          <w:rFonts w:ascii="Times New Roman" w:hAnsi="Times New Roman" w:cs="Times New Roman"/>
          <w:sz w:val="28"/>
          <w:szCs w:val="28"/>
        </w:rPr>
        <w:t>», посв</w:t>
      </w:r>
      <w:r w:rsidR="00F34A80" w:rsidRPr="00841BFC">
        <w:rPr>
          <w:rFonts w:ascii="Times New Roman" w:hAnsi="Times New Roman" w:cs="Times New Roman"/>
          <w:sz w:val="28"/>
          <w:szCs w:val="28"/>
        </w:rPr>
        <w:t xml:space="preserve">ященную Дню защитника отечества. Этот год объявлен днем защитника отечества, </w:t>
      </w:r>
      <w:r w:rsidRPr="00841BFC">
        <w:rPr>
          <w:rFonts w:ascii="Times New Roman" w:hAnsi="Times New Roman" w:cs="Times New Roman"/>
          <w:sz w:val="28"/>
          <w:szCs w:val="28"/>
        </w:rPr>
        <w:t>в связи с этим разрешите объявить в детском саду военное положение, считать детский сад военным гарнизоном, а детей</w:t>
      </w:r>
      <w:r w:rsidR="006D505A" w:rsidRPr="00841BFC">
        <w:rPr>
          <w:rFonts w:ascii="Times New Roman" w:hAnsi="Times New Roman" w:cs="Times New Roman"/>
          <w:sz w:val="28"/>
          <w:szCs w:val="28"/>
        </w:rPr>
        <w:t xml:space="preserve"> и их родителей </w:t>
      </w:r>
      <w:r w:rsidRPr="00841BFC">
        <w:rPr>
          <w:rFonts w:ascii="Times New Roman" w:hAnsi="Times New Roman" w:cs="Times New Roman"/>
          <w:sz w:val="28"/>
          <w:szCs w:val="28"/>
        </w:rPr>
        <w:t xml:space="preserve"> – юными бойцами. </w:t>
      </w:r>
      <w:r w:rsidR="00926CD5" w:rsidRPr="00841BFC">
        <w:rPr>
          <w:rFonts w:ascii="Times New Roman" w:hAnsi="Times New Roman" w:cs="Times New Roman"/>
          <w:sz w:val="28"/>
          <w:szCs w:val="28"/>
        </w:rPr>
        <w:t>В связи с этим предлагаю разделиться на отряды (заранее детей разделить на отряды прикрепить им на одежды опознавательные знаки). Прошу родителей занять места возле своих детей.</w:t>
      </w:r>
      <w:r w:rsidR="00C34139" w:rsidRPr="00841BFC">
        <w:rPr>
          <w:rFonts w:ascii="Times New Roman" w:hAnsi="Times New Roman" w:cs="Times New Roman"/>
          <w:sz w:val="28"/>
          <w:szCs w:val="28"/>
        </w:rPr>
        <w:t xml:space="preserve"> Вот вы разделились на отряды, пожалуйста, выберите себе командира из числа взрослых.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Поздравляю вас с началом военно-спортивной игры «Зарница». Ура!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Дети:</w:t>
      </w:r>
      <w:r w:rsidRPr="00841BFC">
        <w:rPr>
          <w:rFonts w:ascii="Times New Roman" w:hAnsi="Times New Roman" w:cs="Times New Roman"/>
          <w:sz w:val="28"/>
          <w:szCs w:val="28"/>
        </w:rPr>
        <w:t> Ура! Ура! Ура!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 </w:t>
      </w:r>
      <w:r w:rsidRPr="00841BFC">
        <w:rPr>
          <w:rFonts w:ascii="Times New Roman" w:hAnsi="Times New Roman" w:cs="Times New Roman"/>
          <w:sz w:val="28"/>
          <w:szCs w:val="28"/>
        </w:rPr>
        <w:t>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Дети</w:t>
      </w:r>
      <w:r w:rsidR="00926CD5"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 xml:space="preserve"> и родители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:</w:t>
      </w:r>
      <w:r w:rsidRPr="00841BFC">
        <w:rPr>
          <w:rFonts w:ascii="Times New Roman" w:hAnsi="Times New Roman" w:cs="Times New Roman"/>
          <w:sz w:val="28"/>
          <w:szCs w:val="28"/>
        </w:rPr>
        <w:t> Готовы!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</w:t>
      </w:r>
      <w:r w:rsidRPr="00841BFC">
        <w:rPr>
          <w:rFonts w:ascii="Times New Roman" w:hAnsi="Times New Roman" w:cs="Times New Roman"/>
          <w:sz w:val="28"/>
          <w:szCs w:val="28"/>
        </w:rPr>
        <w:t> Для торжественного открытия военно-патриотической игры «Зарница», предлагается вынести флаг. Вынести флаг предоставляется детям группы 5-7 лет. </w:t>
      </w:r>
      <w:r w:rsidRPr="00841BFC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(Звучит </w:t>
      </w:r>
      <w:r w:rsidR="00926CD5" w:rsidRPr="00841BFC">
        <w:rPr>
          <w:rStyle w:val="a4"/>
          <w:rFonts w:ascii="Times New Roman" w:hAnsi="Times New Roman" w:cs="Times New Roman"/>
          <w:color w:val="212529"/>
          <w:sz w:val="28"/>
          <w:szCs w:val="28"/>
        </w:rPr>
        <w:t>гимн РФ, под гимн выносится флаг</w:t>
      </w:r>
      <w:r w:rsidRPr="00841BFC">
        <w:rPr>
          <w:rStyle w:val="a4"/>
          <w:rFonts w:ascii="Times New Roman" w:hAnsi="Times New Roman" w:cs="Times New Roman"/>
          <w:color w:val="212529"/>
          <w:sz w:val="28"/>
          <w:szCs w:val="28"/>
        </w:rPr>
        <w:t>)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</w:t>
      </w:r>
      <w:r w:rsidRPr="00841BFC">
        <w:rPr>
          <w:rFonts w:ascii="Times New Roman" w:hAnsi="Times New Roman" w:cs="Times New Roman"/>
          <w:sz w:val="28"/>
          <w:szCs w:val="28"/>
        </w:rPr>
        <w:t xml:space="preserve"> Военно-патриотическая игра «Зарница» объявляется открытой. 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</w:t>
      </w:r>
      <w:r w:rsidRPr="00841BFC">
        <w:rPr>
          <w:rFonts w:ascii="Times New Roman" w:hAnsi="Times New Roman" w:cs="Times New Roman"/>
          <w:sz w:val="28"/>
          <w:szCs w:val="28"/>
        </w:rPr>
        <w:t> Бойцы, вам предстоит пройти сложные испытания. После выполнения каждого задания команды будут получать по одной букве, в конце игры капитаны команд составят слова, которые связаны с нашей сегодняшней игрой. Командирам подойти и получить боевые пакеты!</w:t>
      </w:r>
      <w:r w:rsidRPr="00841BFC">
        <w:rPr>
          <w:rFonts w:ascii="Times New Roman" w:hAnsi="Times New Roman" w:cs="Times New Roman"/>
          <w:sz w:val="28"/>
          <w:szCs w:val="28"/>
        </w:rPr>
        <w:br/>
        <w:t>Командиры подходят, берут пакет с заданием, возвращаются на свои места.</w:t>
      </w: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Ведущий:</w:t>
      </w:r>
      <w:r w:rsidR="00F34A80" w:rsidRPr="00841BFC">
        <w:rPr>
          <w:rFonts w:ascii="Times New Roman" w:hAnsi="Times New Roman" w:cs="Times New Roman"/>
          <w:sz w:val="28"/>
          <w:szCs w:val="28"/>
        </w:rPr>
        <w:t> В ваших конвертах лежит маршрутный лист</w:t>
      </w:r>
      <w:r w:rsidRPr="00841BFC">
        <w:rPr>
          <w:rFonts w:ascii="Times New Roman" w:hAnsi="Times New Roman" w:cs="Times New Roman"/>
          <w:sz w:val="28"/>
          <w:szCs w:val="28"/>
        </w:rPr>
        <w:t xml:space="preserve"> с номерам</w:t>
      </w:r>
      <w:r w:rsidR="00F34A80" w:rsidRPr="00841BFC">
        <w:rPr>
          <w:rFonts w:ascii="Times New Roman" w:hAnsi="Times New Roman" w:cs="Times New Roman"/>
          <w:sz w:val="28"/>
          <w:szCs w:val="28"/>
        </w:rPr>
        <w:t xml:space="preserve">и станций, </w:t>
      </w:r>
      <w:r w:rsidR="00841BFC">
        <w:rPr>
          <w:rFonts w:ascii="Times New Roman" w:hAnsi="Times New Roman" w:cs="Times New Roman"/>
          <w:sz w:val="28"/>
          <w:szCs w:val="28"/>
        </w:rPr>
        <w:t xml:space="preserve">вы их должны все пройти. </w:t>
      </w:r>
      <w:r w:rsidR="00F34A80" w:rsidRPr="00841BFC">
        <w:rPr>
          <w:rFonts w:ascii="Times New Roman" w:hAnsi="Times New Roman" w:cs="Times New Roman"/>
          <w:sz w:val="28"/>
          <w:szCs w:val="28"/>
        </w:rPr>
        <w:t>На каждой станции</w:t>
      </w:r>
      <w:r w:rsidRPr="00841BFC">
        <w:rPr>
          <w:rFonts w:ascii="Times New Roman" w:hAnsi="Times New Roman" w:cs="Times New Roman"/>
          <w:sz w:val="28"/>
          <w:szCs w:val="28"/>
        </w:rPr>
        <w:t xml:space="preserve"> будет стоять инструктор, который будет вам объяснять задание. За выполненное задание команда получает букву. Затем вся</w:t>
      </w:r>
      <w:r w:rsidR="00C34139" w:rsidRPr="00841BFC">
        <w:rPr>
          <w:rFonts w:ascii="Times New Roman" w:hAnsi="Times New Roman" w:cs="Times New Roman"/>
          <w:sz w:val="28"/>
          <w:szCs w:val="28"/>
        </w:rPr>
        <w:t xml:space="preserve"> команда идет к следующему станции</w:t>
      </w:r>
      <w:r w:rsidRPr="00841BFC">
        <w:rPr>
          <w:rFonts w:ascii="Times New Roman" w:hAnsi="Times New Roman" w:cs="Times New Roman"/>
          <w:sz w:val="28"/>
          <w:szCs w:val="28"/>
        </w:rPr>
        <w:t xml:space="preserve">. Выполнив </w:t>
      </w:r>
      <w:r w:rsidRPr="00841BFC">
        <w:rPr>
          <w:rFonts w:ascii="Times New Roman" w:hAnsi="Times New Roman" w:cs="Times New Roman"/>
          <w:sz w:val="28"/>
          <w:szCs w:val="28"/>
        </w:rPr>
        <w:lastRenderedPageBreak/>
        <w:t>все задания, команды возвращаются на площадку военного гарнизона. Желаем всем удачи! </w:t>
      </w:r>
    </w:p>
    <w:p w:rsidR="0005484A" w:rsidRPr="00841BFC" w:rsidRDefault="0005484A" w:rsidP="0005484A">
      <w:pPr>
        <w:rPr>
          <w:rStyle w:val="a4"/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 </w:t>
      </w:r>
      <w:r w:rsidRPr="00841BFC">
        <w:rPr>
          <w:rFonts w:ascii="Times New Roman" w:hAnsi="Times New Roman" w:cs="Times New Roman"/>
          <w:sz w:val="28"/>
          <w:szCs w:val="28"/>
        </w:rPr>
        <w:t xml:space="preserve">Командам приступить к выполнению задания! На старт, внимание, марш! </w:t>
      </w:r>
      <w:r w:rsidRPr="00841BFC">
        <w:rPr>
          <w:rStyle w:val="a4"/>
          <w:rFonts w:ascii="Times New Roman" w:hAnsi="Times New Roman" w:cs="Times New Roman"/>
          <w:sz w:val="28"/>
          <w:szCs w:val="28"/>
        </w:rPr>
        <w:t>(Дети  и родители уходят с площадки по своим этапам).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1 станция </w:t>
      </w:r>
      <w:r w:rsidR="00C34139"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</w:t>
      </w:r>
      <w:r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Минное поле</w:t>
      </w:r>
      <w:r w:rsidR="00C34139"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»</w:t>
      </w:r>
      <w:r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>Папа с палками идут по снегу и ищут палками в снегу бутылки (мины). Когда найдут,  они передают их детям (дети выстраиваются в цепочку и передают друг другу мину)  последний отдает взрослому, который ее разминирует (откручивает крышку и ставит на землю). Когда придет другая команда</w:t>
      </w:r>
      <w:proofErr w:type="gramStart"/>
      <w:r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>они делают наоборот. Мамы минирую, дети передают мину, папы закапывают.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2 станция </w:t>
      </w:r>
      <w:r w:rsidR="00C34139"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</w:t>
      </w:r>
      <w:r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Медсанчасть</w:t>
      </w:r>
      <w:r w:rsidR="00C34139"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»</w:t>
      </w:r>
      <w:r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Взрослые забинтовывают детей, на носилках выносят с поля боя. Переносят на другую сторону. </w:t>
      </w:r>
      <w:r w:rsidR="00737B44"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>На другой стороне бинты снимают (они поправились).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3 станция «Привал»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Дети собирают  хворост (можно их построить в команды и чтоб по одной палки они принесли) после этого родители разбиваются на несколько групп и делают по схеме костры. Можно у них спросить для чего какой костер служит. 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</w:rPr>
        <w:t>4 станция «Не разбуди врага».</w:t>
      </w:r>
    </w:p>
    <w:p w:rsidR="009F1395" w:rsidRPr="00841BFC" w:rsidRDefault="009F1395" w:rsidP="0005484A">
      <w:pPr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На тянуты веревки</w:t>
      </w:r>
      <w:r w:rsidR="006F5B6D" w:rsidRPr="00841BFC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,</w:t>
      </w:r>
      <w:r w:rsidRPr="00841BFC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 xml:space="preserve"> к ним привязаны колокольчики и надо проползти так, чтоб не задеть колокольчи</w:t>
      </w:r>
      <w:r w:rsidR="006F5B6D" w:rsidRPr="00841BFC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к</w:t>
      </w:r>
      <w:r w:rsidRPr="00841BFC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.</w:t>
      </w:r>
    </w:p>
    <w:p w:rsidR="006F5B6D" w:rsidRPr="00841BFC" w:rsidRDefault="006F5B6D" w:rsidP="0005484A">
      <w:pPr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</w:rPr>
        <w:t>5 станция «Меткий стрелок».</w:t>
      </w:r>
    </w:p>
    <w:p w:rsidR="00737B44" w:rsidRPr="00841BFC" w:rsidRDefault="00737B44" w:rsidP="0005484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Попасть в мишень. К лестнице приделаны мишени (на них прикреплены самолеты, танки и др. военная техника). Каждому игроку выдается по две «гранаты», они должны попасть в мишень от определенного места. </w:t>
      </w:r>
    </w:p>
    <w:p w:rsidR="006F5B6D" w:rsidRPr="00841BFC" w:rsidRDefault="006F5B6D" w:rsidP="0005484A">
      <w:pPr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</w:rPr>
        <w:t>6 станция «Шифровщик»</w:t>
      </w:r>
    </w:p>
    <w:p w:rsidR="006F5B6D" w:rsidRPr="00841BFC" w:rsidRDefault="006F5B6D" w:rsidP="0005484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41BFC">
        <w:rPr>
          <w:rStyle w:val="a4"/>
          <w:rFonts w:ascii="Times New Roman" w:hAnsi="Times New Roman" w:cs="Times New Roman"/>
          <w:i w:val="0"/>
          <w:sz w:val="28"/>
          <w:szCs w:val="28"/>
        </w:rPr>
        <w:t>Родителям выдается шифр и зашифрованная фраза, дети с педагогом отгадывают загадки.</w:t>
      </w:r>
    </w:p>
    <w:p w:rsidR="009F1395" w:rsidRPr="00841BFC" w:rsidRDefault="009F1395" w:rsidP="0005484A">
      <w:pPr>
        <w:rPr>
          <w:rFonts w:ascii="Times New Roman" w:hAnsi="Times New Roman" w:cs="Times New Roman"/>
          <w:sz w:val="28"/>
          <w:szCs w:val="28"/>
        </w:rPr>
      </w:pPr>
    </w:p>
    <w:p w:rsidR="0005484A" w:rsidRPr="00841BFC" w:rsidRDefault="0005484A" w:rsidP="0005484A">
      <w:pPr>
        <w:rPr>
          <w:rFonts w:ascii="Times New Roman" w:hAnsi="Times New Roman" w:cs="Times New Roman"/>
          <w:sz w:val="28"/>
          <w:szCs w:val="28"/>
        </w:rPr>
      </w:pPr>
    </w:p>
    <w:p w:rsidR="00F34A80" w:rsidRPr="00841BFC" w:rsidRDefault="009F1395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lastRenderedPageBreak/>
        <w:t>Командующий: </w:t>
      </w:r>
      <w:r w:rsidRPr="00841BFC">
        <w:rPr>
          <w:rFonts w:ascii="Times New Roman" w:hAnsi="Times New Roman" w:cs="Times New Roman"/>
          <w:sz w:val="28"/>
          <w:szCs w:val="28"/>
        </w:rPr>
        <w:t> Отряды, равняйсь, смирно! </w:t>
      </w: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Товарищи, </w:t>
      </w:r>
      <w:r w:rsidRPr="00841BFC">
        <w:rPr>
          <w:rFonts w:ascii="Times New Roman" w:hAnsi="Times New Roman" w:cs="Times New Roman"/>
          <w:sz w:val="28"/>
          <w:szCs w:val="28"/>
        </w:rPr>
        <w:t>Юные бойцы! Задания все выполнены, буквы собраны. Сейчас ваша задача составить слово из заработанных вами букв.</w:t>
      </w:r>
      <w:r w:rsidR="00C34139" w:rsidRPr="00841BFC">
        <w:rPr>
          <w:rFonts w:ascii="Times New Roman" w:hAnsi="Times New Roman" w:cs="Times New Roman"/>
          <w:sz w:val="28"/>
          <w:szCs w:val="28"/>
        </w:rPr>
        <w:t xml:space="preserve"> Командиров прошу подойти к столу и сложить фразу.</w:t>
      </w:r>
    </w:p>
    <w:p w:rsidR="00F34A80" w:rsidRPr="00841BFC" w:rsidRDefault="00F34A80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>(Пока собирают фразу, дети могут спеть песню).</w:t>
      </w:r>
    </w:p>
    <w:p w:rsidR="00367155" w:rsidRPr="00841BFC" w:rsidRDefault="00F34A80">
      <w:pPr>
        <w:rPr>
          <w:rFonts w:ascii="Times New Roman" w:hAnsi="Times New Roman" w:cs="Times New Roman"/>
          <w:sz w:val="28"/>
          <w:szCs w:val="28"/>
        </w:rPr>
      </w:pPr>
      <w:r w:rsidRPr="00841BFC">
        <w:rPr>
          <w:rStyle w:val="a3"/>
          <w:rFonts w:ascii="Times New Roman" w:hAnsi="Times New Roman" w:cs="Times New Roman"/>
          <w:color w:val="212529"/>
          <w:sz w:val="28"/>
          <w:szCs w:val="28"/>
        </w:rPr>
        <w:t>Командующий:</w:t>
      </w:r>
      <w:r w:rsidRPr="00841BFC">
        <w:rPr>
          <w:rFonts w:ascii="Times New Roman" w:hAnsi="Times New Roman" w:cs="Times New Roman"/>
          <w:sz w:val="28"/>
          <w:szCs w:val="28"/>
        </w:rPr>
        <w:t> Товарищи бойцы! Вы отлично справились с заданием. А теперь пришло время для награждения. Молодцы, ребята! Хочу выразить вам свою благодарность за участие в сегодняшней игре и наградить вас за мужество, отвагу, смелость и решительность</w:t>
      </w:r>
      <w:r w:rsidR="00737B44" w:rsidRPr="00841BFC">
        <w:rPr>
          <w:rFonts w:ascii="Times New Roman" w:hAnsi="Times New Roman" w:cs="Times New Roman"/>
          <w:sz w:val="28"/>
          <w:szCs w:val="28"/>
        </w:rPr>
        <w:t>.</w:t>
      </w: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>
      <w:pPr>
        <w:rPr>
          <w:rFonts w:ascii="Times New Roman" w:hAnsi="Times New Roman" w:cs="Times New Roman"/>
          <w:sz w:val="28"/>
          <w:szCs w:val="28"/>
        </w:rPr>
      </w:pPr>
    </w:p>
    <w:p w:rsidR="00F70310" w:rsidRPr="00737B44" w:rsidRDefault="00F70310" w:rsidP="00900B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310" w:rsidRPr="00900BA5" w:rsidRDefault="00F70310" w:rsidP="00900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3E6" w:rsidRDefault="00423254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lastRenderedPageBreak/>
        <w:t xml:space="preserve">А – 1,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>Б - 2,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 В – 3,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Г – 4,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Д – 5,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Е – 6,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Ё – 7,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Ж - 8,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9,</w:t>
      </w:r>
    </w:p>
    <w:p w:rsidR="002903E6" w:rsidRDefault="00423254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И – 10, </w:t>
      </w:r>
      <w:r w:rsidR="002903E6">
        <w:rPr>
          <w:rFonts w:ascii="Times New Roman" w:hAnsi="Times New Roman" w:cs="Times New Roman"/>
          <w:sz w:val="36"/>
          <w:szCs w:val="36"/>
        </w:rPr>
        <w:t xml:space="preserve">  </w:t>
      </w:r>
      <w:r w:rsidRPr="002903E6">
        <w:rPr>
          <w:rFonts w:ascii="Times New Roman" w:hAnsi="Times New Roman" w:cs="Times New Roman"/>
          <w:sz w:val="36"/>
          <w:szCs w:val="36"/>
        </w:rPr>
        <w:t xml:space="preserve">К – 11,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Л – 12, 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М – 13,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Н - 14,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О – 15,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16, </w:t>
      </w:r>
      <w:r w:rsidR="002903E6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903E6" w:rsidRDefault="0042325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903E6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17,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С – 18,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Т – 19, У – 20, Ф – 21, Х – 22, Ц – 23, Ч – 24, </w:t>
      </w:r>
    </w:p>
    <w:p w:rsidR="002903E6" w:rsidRDefault="00423254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Ъ – 25,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Ы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26,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Ь – 27,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Э – 28,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Ю – 29, </w:t>
      </w:r>
      <w:r w:rsidR="002903E6"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Я – 30, </w:t>
      </w:r>
      <w:r w:rsidR="002903E6">
        <w:rPr>
          <w:rFonts w:ascii="Times New Roman" w:hAnsi="Times New Roman" w:cs="Times New Roman"/>
          <w:sz w:val="36"/>
          <w:szCs w:val="36"/>
        </w:rPr>
        <w:t xml:space="preserve">  </w:t>
      </w:r>
      <w:r w:rsidRPr="002903E6">
        <w:rPr>
          <w:rFonts w:ascii="Times New Roman" w:hAnsi="Times New Roman" w:cs="Times New Roman"/>
          <w:sz w:val="36"/>
          <w:szCs w:val="36"/>
        </w:rPr>
        <w:t xml:space="preserve">Й – 31, </w:t>
      </w:r>
    </w:p>
    <w:p w:rsidR="00F70310" w:rsidRPr="002903E6" w:rsidRDefault="002903E6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Щ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-32,       Ш -33</w:t>
      </w:r>
      <w:r w:rsidR="00423254" w:rsidRPr="002903E6">
        <w:rPr>
          <w:rFonts w:ascii="Times New Roman" w:hAnsi="Times New Roman" w:cs="Times New Roman"/>
          <w:sz w:val="36"/>
          <w:szCs w:val="36"/>
        </w:rPr>
        <w:t>,</w:t>
      </w: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А – 1,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>Б - 2,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 В – 3,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Г – 4,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Д – 5,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Е – 6,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Ё – 7,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Ж - 8,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9,</w:t>
      </w: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И – 10,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903E6">
        <w:rPr>
          <w:rFonts w:ascii="Times New Roman" w:hAnsi="Times New Roman" w:cs="Times New Roman"/>
          <w:sz w:val="36"/>
          <w:szCs w:val="36"/>
        </w:rPr>
        <w:t xml:space="preserve">К – 11,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Л – 12,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М – 13,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Н - 14,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О – 15,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16,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903E6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17,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С – 18,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Т – 19, У – 20, Ф – 21, Х – 22, Ц – 23, Ч – 24, </w:t>
      </w: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Ъ – 25,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Ы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26,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Ь – 27,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Э – 28,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Ю – 29,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Я – 30,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903E6">
        <w:rPr>
          <w:rFonts w:ascii="Times New Roman" w:hAnsi="Times New Roman" w:cs="Times New Roman"/>
          <w:sz w:val="36"/>
          <w:szCs w:val="36"/>
        </w:rPr>
        <w:t xml:space="preserve">Й – 31, </w:t>
      </w: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Щ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-32,       Ш -33</w:t>
      </w:r>
      <w:r w:rsidRPr="002903E6">
        <w:rPr>
          <w:rFonts w:ascii="Times New Roman" w:hAnsi="Times New Roman" w:cs="Times New Roman"/>
          <w:sz w:val="36"/>
          <w:szCs w:val="36"/>
        </w:rPr>
        <w:t>,</w:t>
      </w:r>
    </w:p>
    <w:p w:rsidR="002903E6" w:rsidRP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А – 1,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>Б - 2,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 В – 3,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Г – 4,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Д – 5,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Е – 6,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Ё – 7,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Ж - 8,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9,</w:t>
      </w: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И – 10,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903E6">
        <w:rPr>
          <w:rFonts w:ascii="Times New Roman" w:hAnsi="Times New Roman" w:cs="Times New Roman"/>
          <w:sz w:val="36"/>
          <w:szCs w:val="36"/>
        </w:rPr>
        <w:t xml:space="preserve">К – 11,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Л – 12,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М – 13,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Н - 14,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О – 15,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16,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903E6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17,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С – 18,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Т – 19, У – 20, Ф – 21, Х – 22, Ц – 23, Ч – 24, </w:t>
      </w:r>
    </w:p>
    <w:p w:rsid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r w:rsidRPr="002903E6">
        <w:rPr>
          <w:rFonts w:ascii="Times New Roman" w:hAnsi="Times New Roman" w:cs="Times New Roman"/>
          <w:sz w:val="36"/>
          <w:szCs w:val="36"/>
        </w:rPr>
        <w:t xml:space="preserve">Ъ – 25,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903E6">
        <w:rPr>
          <w:rFonts w:ascii="Times New Roman" w:hAnsi="Times New Roman" w:cs="Times New Roman"/>
          <w:sz w:val="36"/>
          <w:szCs w:val="36"/>
        </w:rPr>
        <w:t>Ы</w:t>
      </w:r>
      <w:proofErr w:type="gramEnd"/>
      <w:r w:rsidRPr="002903E6">
        <w:rPr>
          <w:rFonts w:ascii="Times New Roman" w:hAnsi="Times New Roman" w:cs="Times New Roman"/>
          <w:sz w:val="36"/>
          <w:szCs w:val="36"/>
        </w:rPr>
        <w:t xml:space="preserve"> – 26,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Ь – 27,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Э – 28,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Ю – 29,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03E6">
        <w:rPr>
          <w:rFonts w:ascii="Times New Roman" w:hAnsi="Times New Roman" w:cs="Times New Roman"/>
          <w:sz w:val="36"/>
          <w:szCs w:val="36"/>
        </w:rPr>
        <w:t xml:space="preserve">Я – 30,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903E6">
        <w:rPr>
          <w:rFonts w:ascii="Times New Roman" w:hAnsi="Times New Roman" w:cs="Times New Roman"/>
          <w:sz w:val="36"/>
          <w:szCs w:val="36"/>
        </w:rPr>
        <w:t xml:space="preserve">Й – 31, </w:t>
      </w:r>
    </w:p>
    <w:p w:rsidR="002903E6" w:rsidRPr="002903E6" w:rsidRDefault="002903E6" w:rsidP="002903E6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Щ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-32,       Ш -33</w:t>
      </w:r>
      <w:r w:rsidRPr="002903E6">
        <w:rPr>
          <w:rFonts w:ascii="Times New Roman" w:hAnsi="Times New Roman" w:cs="Times New Roman"/>
          <w:sz w:val="36"/>
          <w:szCs w:val="36"/>
        </w:rPr>
        <w:t>,</w:t>
      </w:r>
    </w:p>
    <w:p w:rsidR="00F70310" w:rsidRDefault="00F70310">
      <w:pPr>
        <w:rPr>
          <w:rFonts w:ascii="Times New Roman" w:hAnsi="Times New Roman" w:cs="Times New Roman"/>
          <w:sz w:val="28"/>
          <w:szCs w:val="28"/>
        </w:rPr>
      </w:pPr>
    </w:p>
    <w:p w:rsidR="002903E6" w:rsidRDefault="002903E6">
      <w:pPr>
        <w:rPr>
          <w:rFonts w:ascii="Times New Roman" w:hAnsi="Times New Roman" w:cs="Times New Roman"/>
          <w:sz w:val="28"/>
          <w:szCs w:val="28"/>
        </w:rPr>
      </w:pPr>
    </w:p>
    <w:p w:rsidR="002903E6" w:rsidRDefault="002903E6">
      <w:pPr>
        <w:rPr>
          <w:rFonts w:ascii="Times New Roman" w:hAnsi="Times New Roman" w:cs="Times New Roman"/>
          <w:sz w:val="28"/>
          <w:szCs w:val="28"/>
        </w:rPr>
      </w:pPr>
    </w:p>
    <w:p w:rsidR="002903E6" w:rsidRDefault="002903E6">
      <w:pPr>
        <w:rPr>
          <w:rFonts w:ascii="Times New Roman" w:hAnsi="Times New Roman" w:cs="Times New Roman"/>
          <w:sz w:val="28"/>
          <w:szCs w:val="28"/>
        </w:rPr>
      </w:pPr>
    </w:p>
    <w:p w:rsidR="00841BFC" w:rsidRDefault="00841BFC">
      <w:pPr>
        <w:rPr>
          <w:rFonts w:ascii="Times New Roman" w:hAnsi="Times New Roman" w:cs="Times New Roman"/>
          <w:sz w:val="28"/>
          <w:szCs w:val="28"/>
        </w:rPr>
      </w:pPr>
    </w:p>
    <w:p w:rsidR="002903E6" w:rsidRDefault="00290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Родина край – сердцу рай!</w:t>
      </w:r>
      <w:r w:rsidR="00737B4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Нет в мире краше Родины нашей!</w:t>
      </w:r>
    </w:p>
    <w:p w:rsidR="00710AE8" w:rsidRDefault="0073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10AE8">
        <w:rPr>
          <w:rFonts w:ascii="Times New Roman" w:hAnsi="Times New Roman" w:cs="Times New Roman"/>
          <w:sz w:val="28"/>
          <w:szCs w:val="28"/>
        </w:rPr>
        <w:t xml:space="preserve">Дым отечества светлее чужого огня! </w:t>
      </w: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E726DF" w:rsidRDefault="00E726DF">
      <w:pPr>
        <w:rPr>
          <w:rFonts w:ascii="Times New Roman" w:hAnsi="Times New Roman" w:cs="Times New Roman"/>
          <w:sz w:val="32"/>
          <w:szCs w:val="32"/>
        </w:rPr>
      </w:pPr>
      <w:r w:rsidRPr="00E726DF">
        <w:rPr>
          <w:rFonts w:ascii="Times New Roman" w:hAnsi="Times New Roman" w:cs="Times New Roman"/>
          <w:sz w:val="32"/>
          <w:szCs w:val="32"/>
        </w:rPr>
        <w:t xml:space="preserve">17  15  5  10  14  1      11  17  1  </w:t>
      </w:r>
      <w:r w:rsidR="00B92D94">
        <w:rPr>
          <w:rFonts w:ascii="Times New Roman" w:hAnsi="Times New Roman" w:cs="Times New Roman"/>
          <w:sz w:val="32"/>
          <w:szCs w:val="32"/>
        </w:rPr>
        <w:t xml:space="preserve">31  </w:t>
      </w:r>
      <w:r w:rsidRPr="00E726DF">
        <w:rPr>
          <w:rFonts w:ascii="Times New Roman" w:hAnsi="Times New Roman" w:cs="Times New Roman"/>
          <w:sz w:val="32"/>
          <w:szCs w:val="32"/>
        </w:rPr>
        <w:t xml:space="preserve"> </w:t>
      </w:r>
      <w:r w:rsidR="00B92D94">
        <w:rPr>
          <w:rFonts w:ascii="Times New Roman" w:hAnsi="Times New Roman" w:cs="Times New Roman"/>
          <w:sz w:val="32"/>
          <w:szCs w:val="32"/>
        </w:rPr>
        <w:t>-</w:t>
      </w:r>
      <w:r w:rsidRPr="00E726DF">
        <w:rPr>
          <w:rFonts w:ascii="Times New Roman" w:hAnsi="Times New Roman" w:cs="Times New Roman"/>
          <w:sz w:val="32"/>
          <w:szCs w:val="32"/>
        </w:rPr>
        <w:t xml:space="preserve">  18  6  17  5  23  20      17  1  31</w:t>
      </w:r>
      <w:r w:rsidR="00B92D94">
        <w:rPr>
          <w:rFonts w:ascii="Times New Roman" w:hAnsi="Times New Roman" w:cs="Times New Roman"/>
          <w:sz w:val="32"/>
          <w:szCs w:val="32"/>
        </w:rPr>
        <w:t>!</w:t>
      </w: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14  6  19    3    13  10  17  6      11  17  1  33  6      17  15  5  10  14  26</w:t>
      </w: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 1  33  6  31!</w:t>
      </w: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5  26  13       15  19  6  24  6  18  19  3 </w:t>
      </w:r>
      <w:r w:rsidR="00841BFC">
        <w:rPr>
          <w:rFonts w:ascii="Times New Roman" w:hAnsi="Times New Roman" w:cs="Times New Roman"/>
          <w:sz w:val="32"/>
          <w:szCs w:val="32"/>
        </w:rPr>
        <w:t xml:space="preserve"> 1        18  3  6  19  12  6   6</w:t>
      </w: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AF5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 20  8  15  4  15        15  4  14  30!</w:t>
      </w: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B92D94" w:rsidRDefault="00B92D94">
      <w:pPr>
        <w:rPr>
          <w:rFonts w:ascii="Times New Roman" w:hAnsi="Times New Roman" w:cs="Times New Roman"/>
          <w:sz w:val="32"/>
          <w:szCs w:val="32"/>
        </w:rPr>
      </w:pPr>
    </w:p>
    <w:p w:rsidR="00AF5235" w:rsidRDefault="00AF5235">
      <w:pPr>
        <w:rPr>
          <w:rFonts w:ascii="Times New Roman" w:hAnsi="Times New Roman" w:cs="Times New Roman"/>
          <w:sz w:val="32"/>
          <w:szCs w:val="32"/>
        </w:rPr>
      </w:pPr>
    </w:p>
    <w:p w:rsidR="00AF5235" w:rsidRDefault="00AF5235">
      <w:pPr>
        <w:rPr>
          <w:rFonts w:ascii="Times New Roman" w:hAnsi="Times New Roman" w:cs="Times New Roman"/>
          <w:sz w:val="32"/>
          <w:szCs w:val="32"/>
        </w:rPr>
      </w:pPr>
    </w:p>
    <w:p w:rsidR="00AF5235" w:rsidRDefault="00AF5235">
      <w:pPr>
        <w:rPr>
          <w:rFonts w:ascii="Times New Roman" w:hAnsi="Times New Roman" w:cs="Times New Roman"/>
          <w:sz w:val="32"/>
          <w:szCs w:val="32"/>
        </w:rPr>
      </w:pPr>
    </w:p>
    <w:p w:rsidR="00841BFC" w:rsidRDefault="00841BFC">
      <w:pPr>
        <w:rPr>
          <w:rFonts w:ascii="Times New Roman" w:hAnsi="Times New Roman" w:cs="Times New Roman"/>
          <w:sz w:val="32"/>
          <w:szCs w:val="32"/>
        </w:rPr>
      </w:pPr>
    </w:p>
    <w:p w:rsidR="00AF5235" w:rsidRDefault="00AF5235" w:rsidP="00AF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за Родину горой, тот истинный герой!»</w:t>
      </w:r>
    </w:p>
    <w:p w:rsidR="00AF5235" w:rsidRDefault="00AF5235">
      <w:pPr>
        <w:rPr>
          <w:rFonts w:ascii="Times New Roman" w:hAnsi="Times New Roman" w:cs="Times New Roman"/>
          <w:sz w:val="32"/>
          <w:szCs w:val="32"/>
        </w:rPr>
      </w:pPr>
    </w:p>
    <w:p w:rsidR="00AF5235" w:rsidRDefault="00AF5235" w:rsidP="00D57BA6">
      <w:pPr>
        <w:spacing w:line="240" w:lineRule="auto"/>
        <w:rPr>
          <w:rFonts w:ascii="Times New Roman" w:hAnsi="Times New Roman" w:cs="Times New Roman"/>
          <w:sz w:val="400"/>
          <w:szCs w:val="400"/>
        </w:rPr>
      </w:pPr>
      <w:r w:rsidRPr="00AF5235">
        <w:rPr>
          <w:rFonts w:ascii="Times New Roman" w:hAnsi="Times New Roman" w:cs="Times New Roman"/>
          <w:sz w:val="400"/>
          <w:szCs w:val="400"/>
        </w:rPr>
        <w:t>«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К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т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о з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 xml:space="preserve">а </w:t>
      </w:r>
      <w:r w:rsidRPr="00AF5235">
        <w:rPr>
          <w:rFonts w:ascii="Times New Roman" w:hAnsi="Times New Roman" w:cs="Times New Roman"/>
          <w:sz w:val="400"/>
          <w:szCs w:val="400"/>
        </w:rPr>
        <w:lastRenderedPageBreak/>
        <w:t>Р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о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д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и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н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у г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о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р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lastRenderedPageBreak/>
        <w:t>о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й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, т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о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т и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с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т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lastRenderedPageBreak/>
        <w:t>и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н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proofErr w:type="spellStart"/>
      <w:proofErr w:type="gramStart"/>
      <w:r w:rsidRPr="00AF5235">
        <w:rPr>
          <w:rFonts w:ascii="Times New Roman" w:hAnsi="Times New Roman" w:cs="Times New Roman"/>
          <w:sz w:val="400"/>
          <w:szCs w:val="400"/>
        </w:rPr>
        <w:t>н</w:t>
      </w:r>
      <w:proofErr w:type="spellEnd"/>
      <w:proofErr w:type="gramEnd"/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ы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й г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lastRenderedPageBreak/>
        <w:t>е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р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о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й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!</w:t>
      </w:r>
      <w:r>
        <w:rPr>
          <w:rFonts w:ascii="Times New Roman" w:hAnsi="Times New Roman" w:cs="Times New Roman"/>
          <w:sz w:val="400"/>
          <w:szCs w:val="400"/>
        </w:rPr>
        <w:t xml:space="preserve"> </w:t>
      </w:r>
      <w:r w:rsidRPr="00AF5235">
        <w:rPr>
          <w:rFonts w:ascii="Times New Roman" w:hAnsi="Times New Roman" w:cs="Times New Roman"/>
          <w:sz w:val="400"/>
          <w:szCs w:val="400"/>
        </w:rPr>
        <w:t>»</w:t>
      </w:r>
    </w:p>
    <w:p w:rsidR="00841BFC" w:rsidRDefault="00841BFC" w:rsidP="00D57BA6">
      <w:pPr>
        <w:spacing w:line="240" w:lineRule="auto"/>
        <w:rPr>
          <w:rFonts w:ascii="Times New Roman" w:hAnsi="Times New Roman" w:cs="Times New Roman"/>
          <w:sz w:val="400"/>
          <w:szCs w:val="400"/>
        </w:rPr>
      </w:pPr>
    </w:p>
    <w:p w:rsidR="00841BFC" w:rsidRPr="00841BFC" w:rsidRDefault="00841BFC" w:rsidP="00D57B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3C263BDC" wp14:editId="21D32989">
            <wp:extent cx="5524500" cy="1152525"/>
            <wp:effectExtent l="0" t="0" r="0" b="9525"/>
            <wp:docPr id="1" name="Рисунок 1" descr="https://avatars.mds.yandex.net/i?id=db0e43f1b50aaf6bd1ec5fef11bba2e5d600ccac-104145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b0e43f1b50aaf6bd1ec5fef11bba2e5d600ccac-1041455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8" b="14754"/>
                    <a:stretch/>
                  </pic:blipFill>
                  <pic:spPr bwMode="auto">
                    <a:xfrm>
                      <a:off x="0" y="0"/>
                      <a:ext cx="552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44"/>
          <w:szCs w:val="44"/>
        </w:rPr>
      </w:pPr>
      <w:r w:rsidRPr="00311627">
        <w:rPr>
          <w:rFonts w:ascii="Times New Roman" w:hAnsi="Times New Roman" w:cs="Times New Roman"/>
          <w:sz w:val="44"/>
          <w:szCs w:val="44"/>
        </w:rPr>
        <w:t xml:space="preserve">Объявляется благодарность </w:t>
      </w:r>
    </w:p>
    <w:p w:rsidR="00841BFC" w:rsidRPr="00311627" w:rsidRDefault="00841BFC" w:rsidP="00841BFC">
      <w:pPr>
        <w:jc w:val="center"/>
        <w:rPr>
          <w:rFonts w:ascii="Times New Roman" w:hAnsi="Times New Roman" w:cs="Times New Roman"/>
          <w:sz w:val="44"/>
          <w:szCs w:val="44"/>
        </w:rPr>
      </w:pPr>
      <w:r w:rsidRPr="00311627">
        <w:rPr>
          <w:rFonts w:ascii="Times New Roman" w:hAnsi="Times New Roman" w:cs="Times New Roman"/>
          <w:sz w:val="44"/>
          <w:szCs w:val="44"/>
        </w:rPr>
        <w:t>семье_____________________</w:t>
      </w:r>
      <w:r>
        <w:rPr>
          <w:rFonts w:ascii="Times New Roman" w:hAnsi="Times New Roman" w:cs="Times New Roman"/>
          <w:sz w:val="44"/>
          <w:szCs w:val="44"/>
        </w:rPr>
        <w:t>____________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44"/>
          <w:szCs w:val="44"/>
        </w:rPr>
      </w:pPr>
      <w:r w:rsidRPr="00311627">
        <w:rPr>
          <w:rFonts w:ascii="Times New Roman" w:hAnsi="Times New Roman" w:cs="Times New Roman"/>
          <w:sz w:val="44"/>
          <w:szCs w:val="44"/>
        </w:rPr>
        <w:t>За участие в  военно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11627">
        <w:rPr>
          <w:rFonts w:ascii="Times New Roman" w:hAnsi="Times New Roman" w:cs="Times New Roman"/>
          <w:sz w:val="44"/>
          <w:szCs w:val="44"/>
        </w:rPr>
        <w:t>- спортивной игре «</w:t>
      </w:r>
      <w:proofErr w:type="spellStart"/>
      <w:r w:rsidRPr="00311627">
        <w:rPr>
          <w:rFonts w:ascii="Times New Roman" w:hAnsi="Times New Roman" w:cs="Times New Roman"/>
          <w:sz w:val="44"/>
          <w:szCs w:val="44"/>
        </w:rPr>
        <w:t>Зарничка</w:t>
      </w:r>
      <w:proofErr w:type="spellEnd"/>
      <w:r w:rsidRPr="00311627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EF5C30">
        <w:rPr>
          <w:rFonts w:ascii="Times New Roman" w:hAnsi="Times New Roman" w:cs="Times New Roman"/>
          <w:sz w:val="28"/>
          <w:szCs w:val="28"/>
        </w:rPr>
        <w:t>Подпись командующего</w:t>
      </w:r>
      <w:r>
        <w:rPr>
          <w:rFonts w:ascii="Times New Roman" w:hAnsi="Times New Roman" w:cs="Times New Roman"/>
          <w:sz w:val="32"/>
          <w:szCs w:val="32"/>
        </w:rPr>
        <w:t>____________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1BFC" w:rsidRDefault="00841BFC" w:rsidP="00841B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CED329A" wp14:editId="72BB22DF">
            <wp:extent cx="5524500" cy="1152525"/>
            <wp:effectExtent l="0" t="0" r="0" b="9525"/>
            <wp:docPr id="2" name="Рисунок 2" descr="https://avatars.mds.yandex.net/i?id=db0e43f1b50aaf6bd1ec5fef11bba2e5d600ccac-104145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b0e43f1b50aaf6bd1ec5fef11bba2e5d600ccac-1041455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8" b="14754"/>
                    <a:stretch/>
                  </pic:blipFill>
                  <pic:spPr bwMode="auto">
                    <a:xfrm>
                      <a:off x="0" y="0"/>
                      <a:ext cx="552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44"/>
          <w:szCs w:val="44"/>
        </w:rPr>
      </w:pPr>
      <w:r w:rsidRPr="00311627">
        <w:rPr>
          <w:rFonts w:ascii="Times New Roman" w:hAnsi="Times New Roman" w:cs="Times New Roman"/>
          <w:sz w:val="44"/>
          <w:szCs w:val="44"/>
        </w:rPr>
        <w:t xml:space="preserve">Объявляется благодарность </w:t>
      </w:r>
    </w:p>
    <w:p w:rsidR="00841BFC" w:rsidRPr="00311627" w:rsidRDefault="00841BFC" w:rsidP="00841BFC">
      <w:pPr>
        <w:jc w:val="center"/>
        <w:rPr>
          <w:rFonts w:ascii="Times New Roman" w:hAnsi="Times New Roman" w:cs="Times New Roman"/>
          <w:sz w:val="44"/>
          <w:szCs w:val="44"/>
        </w:rPr>
      </w:pPr>
      <w:r w:rsidRPr="00311627">
        <w:rPr>
          <w:rFonts w:ascii="Times New Roman" w:hAnsi="Times New Roman" w:cs="Times New Roman"/>
          <w:sz w:val="44"/>
          <w:szCs w:val="44"/>
        </w:rPr>
        <w:t>семье_____________________</w:t>
      </w:r>
      <w:r>
        <w:rPr>
          <w:rFonts w:ascii="Times New Roman" w:hAnsi="Times New Roman" w:cs="Times New Roman"/>
          <w:sz w:val="44"/>
          <w:szCs w:val="44"/>
        </w:rPr>
        <w:t>____________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44"/>
          <w:szCs w:val="44"/>
        </w:rPr>
      </w:pPr>
      <w:r w:rsidRPr="00311627">
        <w:rPr>
          <w:rFonts w:ascii="Times New Roman" w:hAnsi="Times New Roman" w:cs="Times New Roman"/>
          <w:sz w:val="44"/>
          <w:szCs w:val="44"/>
        </w:rPr>
        <w:t>За участие в  военно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11627">
        <w:rPr>
          <w:rFonts w:ascii="Times New Roman" w:hAnsi="Times New Roman" w:cs="Times New Roman"/>
          <w:sz w:val="44"/>
          <w:szCs w:val="44"/>
        </w:rPr>
        <w:t>- спортивной игре «</w:t>
      </w:r>
      <w:proofErr w:type="spellStart"/>
      <w:r w:rsidRPr="00311627">
        <w:rPr>
          <w:rFonts w:ascii="Times New Roman" w:hAnsi="Times New Roman" w:cs="Times New Roman"/>
          <w:sz w:val="44"/>
          <w:szCs w:val="44"/>
        </w:rPr>
        <w:t>Зарничка</w:t>
      </w:r>
      <w:proofErr w:type="spellEnd"/>
      <w:r w:rsidRPr="00311627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EF5C30">
        <w:rPr>
          <w:rFonts w:ascii="Times New Roman" w:hAnsi="Times New Roman" w:cs="Times New Roman"/>
          <w:sz w:val="28"/>
          <w:szCs w:val="28"/>
        </w:rPr>
        <w:t>Подпись командующего</w:t>
      </w:r>
      <w:r>
        <w:rPr>
          <w:rFonts w:ascii="Times New Roman" w:hAnsi="Times New Roman" w:cs="Times New Roman"/>
          <w:sz w:val="32"/>
          <w:szCs w:val="32"/>
        </w:rPr>
        <w:t>____________</w:t>
      </w:r>
    </w:p>
    <w:p w:rsidR="00841BFC" w:rsidRDefault="00841BFC" w:rsidP="00841B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1BFC" w:rsidRDefault="00841BFC" w:rsidP="00841BFC">
      <w:pPr>
        <w:rPr>
          <w:rFonts w:ascii="Times New Roman" w:hAnsi="Times New Roman" w:cs="Times New Roman"/>
          <w:sz w:val="32"/>
          <w:szCs w:val="32"/>
        </w:rPr>
      </w:pPr>
    </w:p>
    <w:p w:rsidR="00841BFC" w:rsidRDefault="00841BFC" w:rsidP="00841BFC">
      <w:pPr>
        <w:rPr>
          <w:rFonts w:ascii="Times New Roman" w:hAnsi="Times New Roman" w:cs="Times New Roman"/>
          <w:sz w:val="32"/>
          <w:szCs w:val="32"/>
        </w:rPr>
      </w:pPr>
    </w:p>
    <w:p w:rsidR="00161073" w:rsidRDefault="00161073" w:rsidP="00841B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161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BFC" w:rsidRPr="00737B44" w:rsidRDefault="00841BFC" w:rsidP="00841B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Снова в бой машина мчится,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Режут землю гусеницы,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машина в поле чистом</w:t>
      </w:r>
      <w:proofErr w:type="gramStart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правляется ... (танкистом)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Кто, ребята, на границе </w:t>
      </w:r>
    </w:p>
    <w:p w:rsidR="00841BFC" w:rsidRPr="00737B44" w:rsidRDefault="00841BFC" w:rsidP="00841B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Нашу землю стережет, </w:t>
      </w:r>
    </w:p>
    <w:p w:rsidR="00841BFC" w:rsidRPr="0057047D" w:rsidRDefault="00841BFC" w:rsidP="00841BFC">
      <w:pPr>
        <w:rPr>
          <w:rFonts w:ascii="Times New Roman" w:hAnsi="Times New Roman" w:cs="Times New Roman"/>
          <w:sz w:val="28"/>
          <w:szCs w:val="28"/>
        </w:rPr>
      </w:pP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работать и учиться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 спокойно наш народ</w:t>
      </w:r>
      <w:proofErr w:type="gramStart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?...(</w:t>
      </w:r>
      <w:proofErr w:type="gramEnd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Пограничник.)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плывет на корабле</w:t>
      </w:r>
      <w:proofErr w:type="gramStart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неизведанной земле?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Весельчак он и добряк.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его? ….(Моряк)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 парит, как птица,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- воздушная граница.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посту и днем, и ночью</w:t>
      </w:r>
      <w:proofErr w:type="gramStart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солдат - военный ... (летчик)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Солдат стреляет редко,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попадает метко….(снайпер)</w:t>
      </w:r>
      <w:r w:rsidRPr="0073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t>Это праздник доблестных и смелых,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Тех, кто защищает человечество,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В феврале отметим непременно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Праздник...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 (День Защитника Отечества)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Еще вчера он был мальчишкой</w:t>
      </w:r>
      <w:proofErr w:type="gramStart"/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И</w:t>
      </w:r>
      <w:proofErr w:type="gramEnd"/>
      <w:r w:rsidRPr="00737B44">
        <w:rPr>
          <w:rFonts w:ascii="Times New Roman" w:hAnsi="Times New Roman" w:cs="Times New Roman"/>
          <w:color w:val="212529"/>
          <w:sz w:val="28"/>
          <w:szCs w:val="28"/>
        </w:rPr>
        <w:t xml:space="preserve"> пошалить всегда был рад.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Сегодня он в строю и в форме...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Так кто же он теперь?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           (Солдат)</w:t>
      </w: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lastRenderedPageBreak/>
        <w:t> В самолете он летает,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Страну нашу охраняет.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Выполняет он приказ: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Защищая с неба нас.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   (Летчик)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Кто шагает на параде,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Вьются ленты за спиной,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Ленты вьются, а в отряде,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Нет девчонки ни одной.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   (Моряки)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Любит он на море качку,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Ходит тихо он, в раскачку,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Бородой подчас зарос,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Старый, доблестный…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   (Матрос)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На границе он стоит,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Враг не лезет к нам, дрожит.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В поле, иль на берегу,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Преграждает путь врагу.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  (Пограничник)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Если папа очень смелый,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Защитит он всех умело,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Воздушных войск отметит праздник,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Это значит он …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     (Десантник)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Защитит он нас умело,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С парашютом между делом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Прыгнет вниз и без прикрас,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Выполнит любой приказ.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</w:t>
      </w:r>
      <w:r>
        <w:rPr>
          <w:rFonts w:ascii="Times New Roman" w:hAnsi="Times New Roman" w:cs="Times New Roman"/>
          <w:color w:val="212529"/>
          <w:sz w:val="28"/>
          <w:szCs w:val="28"/>
        </w:rPr>
        <w:t>                               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t> (Десантник)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lastRenderedPageBreak/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Снова в бой машина мчится,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Режут землю гусеницы,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Та машина в поле чистом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Управляется …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 (Танкистом)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Кто, ребята, на границе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Нашу землю стережет,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Чтоб работать и учиться,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Мог спокойно наш народ?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                      (Пограничник)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Можешь ты солдатом стать,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Прыгать, ездить и летать.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А кому ходить охота,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Ждет тогда его…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             (Пехота)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Спешит по вызову отряд,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Готов он разыскать снаряд.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Три мины обезвредил смело,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Боец поистине умелый.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  (Сапер)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Дружит с рацией не зря,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Слух отличнейший, друзья!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            (Радист)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Стреляют наши пушки очень метко.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О целях доложила нам ...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     (Разведка)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lastRenderedPageBreak/>
        <w:t>Под огнем, под пулями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Он едет напрямик.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Не боится ничего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Наш крепкий…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 (Броневик)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Можешь моряком ты стать,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Чтоб границу охранять.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И служить не на земле,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А на военном …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         (Корабле)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Смело в небе проплывает</w:t>
      </w:r>
      <w:proofErr w:type="gramStart"/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О</w:t>
      </w:r>
      <w:proofErr w:type="gramEnd"/>
      <w:r w:rsidRPr="00737B44">
        <w:rPr>
          <w:rFonts w:ascii="Times New Roman" w:hAnsi="Times New Roman" w:cs="Times New Roman"/>
          <w:color w:val="212529"/>
          <w:sz w:val="28"/>
          <w:szCs w:val="28"/>
        </w:rPr>
        <w:t>бгоняя птиц полет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Человек им управляет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Что такое? 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 (Самолет)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Имя девичье носила</w:t>
      </w:r>
      <w:proofErr w:type="gramStart"/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Н</w:t>
      </w:r>
      <w:proofErr w:type="gramEnd"/>
      <w:r w:rsidRPr="00737B44">
        <w:rPr>
          <w:rFonts w:ascii="Times New Roman" w:hAnsi="Times New Roman" w:cs="Times New Roman"/>
          <w:color w:val="212529"/>
          <w:sz w:val="28"/>
          <w:szCs w:val="28"/>
        </w:rPr>
        <w:t>у а как врага косила!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Замыслы врага порушит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Легендарная…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         (Катюша)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Грозный ствол его торчит,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Беспощадно он строчит.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Меня многие поймут,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Скажите, как его зовут?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(Пулемет)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Затаилась в глубине,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Чтоб спокойно жить стране.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Бороздит пучины смело,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Выполняя свое дело.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  (Подводная лодка)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lastRenderedPageBreak/>
        <w:t>Гусеницы есть и пушка,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Цвета он, как та лягушка.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Весь железный, боевой,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На войне он — ходовой,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Очень метко он стреляет,</w:t>
      </w:r>
      <w:bookmarkStart w:id="0" w:name="_GoBack"/>
      <w:bookmarkEnd w:id="0"/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Содрогнуться заставляет.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      (Танк)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Гусеницы две ползут,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Башню с пушкою везут.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              (Танк)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Разгон ему не нужен —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Стартует с места ввысь,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Так лопастями кружит —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Сбивает с ног. Держись!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        (вертолет)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Брызжет огнём,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Гремит, что гром.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                 (Пушка)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737B44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841BFC" w:rsidRPr="00737B44" w:rsidRDefault="00841BFC" w:rsidP="00841BFC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737B44">
        <w:rPr>
          <w:rFonts w:ascii="Times New Roman" w:hAnsi="Times New Roman" w:cs="Times New Roman"/>
          <w:color w:val="212529"/>
          <w:sz w:val="28"/>
          <w:szCs w:val="28"/>
        </w:rPr>
        <w:t>Злодейка</w:t>
      </w:r>
      <w:proofErr w:type="gramEnd"/>
      <w:r w:rsidRPr="00737B44">
        <w:rPr>
          <w:rFonts w:ascii="Times New Roman" w:hAnsi="Times New Roman" w:cs="Times New Roman"/>
          <w:color w:val="212529"/>
          <w:sz w:val="28"/>
          <w:szCs w:val="28"/>
        </w:rPr>
        <w:t xml:space="preserve"> буйная и злая,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Зовется попросту – ручная.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Но только вот не виновата</w:t>
      </w:r>
      <w:proofErr w:type="gramStart"/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В</w:t>
      </w:r>
      <w:proofErr w:type="gramEnd"/>
      <w:r w:rsidRPr="00737B44">
        <w:rPr>
          <w:rFonts w:ascii="Times New Roman" w:hAnsi="Times New Roman" w:cs="Times New Roman"/>
          <w:color w:val="212529"/>
          <w:sz w:val="28"/>
          <w:szCs w:val="28"/>
        </w:rPr>
        <w:t xml:space="preserve"> том, что взрывается…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                       (Граната)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Тучек нет на горизонте,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Но раскрылся в небе зонтик.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Через несколько минут</w:t>
      </w:r>
      <w:proofErr w:type="gramStart"/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О</w:t>
      </w:r>
      <w:proofErr w:type="gramEnd"/>
      <w:r w:rsidRPr="00737B44">
        <w:rPr>
          <w:rFonts w:ascii="Times New Roman" w:hAnsi="Times New Roman" w:cs="Times New Roman"/>
          <w:color w:val="212529"/>
          <w:sz w:val="28"/>
          <w:szCs w:val="28"/>
        </w:rPr>
        <w:t>пустился …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                                        (Парашют)</w:t>
      </w:r>
      <w:r w:rsidRPr="00737B44">
        <w:rPr>
          <w:rFonts w:ascii="Times New Roman" w:hAnsi="Times New Roman" w:cs="Times New Roman"/>
          <w:color w:val="212529"/>
          <w:sz w:val="28"/>
          <w:szCs w:val="28"/>
        </w:rPr>
        <w:br/>
        <w:t> </w:t>
      </w:r>
    </w:p>
    <w:p w:rsidR="00841BFC" w:rsidRDefault="00841BFC" w:rsidP="00841BFC"/>
    <w:p w:rsidR="00AF5235" w:rsidRPr="00E726DF" w:rsidRDefault="00AF5235" w:rsidP="00AF523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AF5235" w:rsidRPr="00E726DF" w:rsidSect="0016107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81"/>
    <w:rsid w:val="0005484A"/>
    <w:rsid w:val="00161073"/>
    <w:rsid w:val="002903E6"/>
    <w:rsid w:val="00367155"/>
    <w:rsid w:val="003B0A81"/>
    <w:rsid w:val="00423254"/>
    <w:rsid w:val="005265BA"/>
    <w:rsid w:val="006D505A"/>
    <w:rsid w:val="006F5B6D"/>
    <w:rsid w:val="00710AE8"/>
    <w:rsid w:val="00737B44"/>
    <w:rsid w:val="00841BFC"/>
    <w:rsid w:val="008D6FBE"/>
    <w:rsid w:val="00900BA5"/>
    <w:rsid w:val="00926CD5"/>
    <w:rsid w:val="009F1395"/>
    <w:rsid w:val="00AF5235"/>
    <w:rsid w:val="00B92D94"/>
    <w:rsid w:val="00C05ADF"/>
    <w:rsid w:val="00C34139"/>
    <w:rsid w:val="00D57BA6"/>
    <w:rsid w:val="00E726DF"/>
    <w:rsid w:val="00F34A80"/>
    <w:rsid w:val="00F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84A"/>
    <w:rPr>
      <w:b/>
      <w:bCs/>
    </w:rPr>
  </w:style>
  <w:style w:type="character" w:styleId="a4">
    <w:name w:val="Emphasis"/>
    <w:basedOn w:val="a0"/>
    <w:uiPriority w:val="20"/>
    <w:qFormat/>
    <w:rsid w:val="0005484A"/>
    <w:rPr>
      <w:i/>
      <w:iCs/>
    </w:rPr>
  </w:style>
  <w:style w:type="paragraph" w:styleId="a5">
    <w:name w:val="Normal (Web)"/>
    <w:basedOn w:val="a"/>
    <w:uiPriority w:val="99"/>
    <w:semiHidden/>
    <w:unhideWhenUsed/>
    <w:rsid w:val="006D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84A"/>
    <w:rPr>
      <w:b/>
      <w:bCs/>
    </w:rPr>
  </w:style>
  <w:style w:type="character" w:styleId="a4">
    <w:name w:val="Emphasis"/>
    <w:basedOn w:val="a0"/>
    <w:uiPriority w:val="20"/>
    <w:qFormat/>
    <w:rsid w:val="0005484A"/>
    <w:rPr>
      <w:i/>
      <w:iCs/>
    </w:rPr>
  </w:style>
  <w:style w:type="paragraph" w:styleId="a5">
    <w:name w:val="Normal (Web)"/>
    <w:basedOn w:val="a"/>
    <w:uiPriority w:val="99"/>
    <w:semiHidden/>
    <w:unhideWhenUsed/>
    <w:rsid w:val="006D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подготовительная</dc:creator>
  <cp:keywords/>
  <dc:description/>
  <cp:lastModifiedBy>подготовительная</cp:lastModifiedBy>
  <cp:revision>7</cp:revision>
  <dcterms:created xsi:type="dcterms:W3CDTF">2025-01-21T11:22:00Z</dcterms:created>
  <dcterms:modified xsi:type="dcterms:W3CDTF">2025-03-14T13:26:00Z</dcterms:modified>
</cp:coreProperties>
</file>